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4FA55EA1"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r w:rsidR="00660E14">
        <w:rPr>
          <w:rFonts w:ascii="Times New Roman" w:eastAsia="Times New Roman" w:hAnsi="Times New Roman" w:cs="Times New Roman"/>
          <w:b/>
          <w:bCs/>
          <w:color w:val="007F7F"/>
          <w:sz w:val="22"/>
          <w:szCs w:val="22"/>
        </w:rPr>
        <w:t xml:space="preserve"> – Meeting Minutes</w:t>
      </w:r>
    </w:p>
    <w:p w14:paraId="4212E85C" w14:textId="399CDD41"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32481D">
        <w:rPr>
          <w:rFonts w:ascii="Times New Roman" w:eastAsia="Times New Roman" w:hAnsi="Times New Roman" w:cs="Times New Roman"/>
          <w:b/>
          <w:bCs/>
          <w:color w:val="007F7F"/>
          <w:sz w:val="22"/>
          <w:szCs w:val="22"/>
        </w:rPr>
        <w:t>January</w:t>
      </w:r>
      <w:r w:rsidR="00800B0B">
        <w:rPr>
          <w:rFonts w:ascii="Times New Roman" w:eastAsia="Times New Roman" w:hAnsi="Times New Roman" w:cs="Times New Roman"/>
          <w:b/>
          <w:bCs/>
          <w:color w:val="007F7F"/>
          <w:sz w:val="22"/>
          <w:szCs w:val="22"/>
        </w:rPr>
        <w:t xml:space="preserve"> </w:t>
      </w:r>
      <w:r w:rsidR="0032481D">
        <w:rPr>
          <w:rFonts w:ascii="Times New Roman" w:eastAsia="Times New Roman" w:hAnsi="Times New Roman" w:cs="Times New Roman"/>
          <w:b/>
          <w:bCs/>
          <w:color w:val="007F7F"/>
          <w:sz w:val="22"/>
          <w:szCs w:val="22"/>
        </w:rPr>
        <w:t>26</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32481D">
        <w:rPr>
          <w:rFonts w:ascii="Times New Roman" w:eastAsia="Times New Roman" w:hAnsi="Times New Roman" w:cs="Times New Roman"/>
          <w:b/>
          <w:bCs/>
          <w:color w:val="007F7F"/>
          <w:sz w:val="22"/>
          <w:szCs w:val="22"/>
        </w:rPr>
        <w:t>4</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25152F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82299">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6D9DB713" w14:textId="395C201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1E482CE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31E9DA5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16A14BA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44E097C4"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772B2054"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60E14">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5E507004"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482299">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0DA8A723"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660E14">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1A2090D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4EE640D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82299">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E60E7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16A9E56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0ED1E41B"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3EB7DC1" w14:textId="7F34CEA7"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25288AD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660E14">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4301AA2A" w:rsidR="00AE44B2" w:rsidRPr="00AF6BDB" w:rsidRDefault="00660E14" w:rsidP="00A8510E">
            <w:pPr>
              <w:rPr>
                <w:rFonts w:ascii="Times New Roman" w:hAnsi="Times New Roman" w:cs="Times New Roman"/>
                <w:sz w:val="22"/>
                <w:szCs w:val="22"/>
              </w:rPr>
            </w:pPr>
            <w:proofErr w:type="spellStart"/>
            <w:r>
              <w:rPr>
                <w:rFonts w:ascii="Times New Roman" w:hAnsi="Times New Roman" w:cs="Times New Roman"/>
                <w:sz w:val="22"/>
                <w:szCs w:val="22"/>
              </w:rPr>
              <w:t>Kuni</w:t>
            </w:r>
            <w:proofErr w:type="spellEnd"/>
            <w:r>
              <w:rPr>
                <w:rFonts w:ascii="Times New Roman" w:hAnsi="Times New Roman" w:cs="Times New Roman"/>
                <w:sz w:val="22"/>
                <w:szCs w:val="22"/>
              </w:rPr>
              <w:t xml:space="preserve"> Hay, Lilia Chavez, Chris Lewis, Joseph </w:t>
            </w:r>
            <w:proofErr w:type="spellStart"/>
            <w:r>
              <w:rPr>
                <w:rFonts w:ascii="Times New Roman" w:hAnsi="Times New Roman" w:cs="Times New Roman"/>
                <w:sz w:val="22"/>
                <w:szCs w:val="22"/>
              </w:rPr>
              <w:t>Bielanski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Nima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Najari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Kianfar</w:t>
            </w:r>
            <w:proofErr w:type="spellEnd"/>
          </w:p>
        </w:tc>
      </w:tr>
    </w:tbl>
    <w:p w14:paraId="7E527A49" w14:textId="3CE0E599" w:rsidR="000B24B9" w:rsidRPr="001B3581" w:rsidRDefault="000B24B9" w:rsidP="000B24B9">
      <w:pPr>
        <w:textAlignment w:val="baseline"/>
        <w:rPr>
          <w:rFonts w:ascii="Times New Roman" w:eastAsia="Times New Roman" w:hAnsi="Times New Roman" w:cs="Times New Roman"/>
          <w:sz w:val="22"/>
          <w:szCs w:val="22"/>
        </w:rPr>
      </w:pP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070"/>
        <w:gridCol w:w="1620"/>
        <w:gridCol w:w="6300"/>
      </w:tblGrid>
      <w:tr w:rsidR="000B24B9" w:rsidRPr="001B3581" w14:paraId="42458AD3" w14:textId="77777777" w:rsidTr="00B140E2">
        <w:tc>
          <w:tcPr>
            <w:tcW w:w="54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07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62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30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B140E2">
        <w:trPr>
          <w:trHeight w:val="870"/>
        </w:trPr>
        <w:tc>
          <w:tcPr>
            <w:tcW w:w="540"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2070"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620"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300" w:type="dxa"/>
            <w:tcBorders>
              <w:top w:val="nil"/>
              <w:left w:val="nil"/>
              <w:bottom w:val="single" w:sz="6" w:space="0" w:color="A3A3A3"/>
              <w:right w:val="single" w:sz="6" w:space="0" w:color="A3A3A3"/>
            </w:tcBorders>
            <w:shd w:val="clear" w:color="auto" w:fill="auto"/>
            <w:hideMark/>
          </w:tcPr>
          <w:p w14:paraId="123D8A1C" w14:textId="446E89B3" w:rsidR="000B24B9" w:rsidRPr="001B3581" w:rsidRDefault="000B24B9" w:rsidP="00A8510E">
            <w:pPr>
              <w:textAlignment w:val="baseline"/>
              <w:rPr>
                <w:rFonts w:ascii="Times New Roman" w:eastAsia="Times New Roman" w:hAnsi="Times New Roman" w:cs="Times New Roman"/>
                <w:sz w:val="22"/>
                <w:szCs w:val="22"/>
              </w:rPr>
            </w:pPr>
          </w:p>
        </w:tc>
      </w:tr>
      <w:tr w:rsidR="00F02478" w:rsidRPr="001B3581" w14:paraId="5AF6CC40" w14:textId="77777777" w:rsidTr="00B140E2">
        <w:trPr>
          <w:trHeight w:val="870"/>
        </w:trPr>
        <w:tc>
          <w:tcPr>
            <w:tcW w:w="540"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2070" w:type="dxa"/>
            <w:tcBorders>
              <w:top w:val="nil"/>
              <w:left w:val="nil"/>
              <w:bottom w:val="single" w:sz="6" w:space="0" w:color="A3A3A3"/>
              <w:right w:val="single" w:sz="6" w:space="0" w:color="A3A3A3"/>
            </w:tcBorders>
            <w:shd w:val="clear" w:color="auto" w:fill="auto"/>
          </w:tcPr>
          <w:p w14:paraId="1EA3F765" w14:textId="366E83DE"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B6508C">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17</w:t>
            </w:r>
            <w:r>
              <w:rPr>
                <w:rFonts w:ascii="Times New Roman" w:eastAsia="Times New Roman" w:hAnsi="Times New Roman" w:cs="Times New Roman"/>
                <w:sz w:val="22"/>
                <w:szCs w:val="22"/>
              </w:rPr>
              <w:t>/23</w:t>
            </w:r>
            <w:r w:rsidR="00A80FC0">
              <w:rPr>
                <w:rFonts w:ascii="Times New Roman" w:eastAsia="Times New Roman" w:hAnsi="Times New Roman" w:cs="Times New Roman"/>
                <w:sz w:val="22"/>
                <w:szCs w:val="22"/>
              </w:rPr>
              <w:t xml:space="preserve"> and 12/8/23</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620"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300" w:type="dxa"/>
            <w:tcBorders>
              <w:top w:val="nil"/>
              <w:left w:val="nil"/>
              <w:bottom w:val="single" w:sz="6" w:space="0" w:color="A3A3A3"/>
              <w:right w:val="single" w:sz="6" w:space="0" w:color="A3A3A3"/>
            </w:tcBorders>
            <w:shd w:val="clear" w:color="auto" w:fill="auto"/>
          </w:tcPr>
          <w:p w14:paraId="2BFB18E5" w14:textId="48CC515A" w:rsidR="00F02478" w:rsidRPr="001B3581" w:rsidRDefault="00214FA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 minutes were approved.</w:t>
            </w:r>
          </w:p>
        </w:tc>
      </w:tr>
      <w:tr w:rsidR="00660E14" w:rsidRPr="001B3581" w14:paraId="1203366B" w14:textId="77777777" w:rsidTr="00B140E2">
        <w:trPr>
          <w:trHeight w:val="870"/>
        </w:trPr>
        <w:tc>
          <w:tcPr>
            <w:tcW w:w="540" w:type="dxa"/>
            <w:tcBorders>
              <w:top w:val="nil"/>
              <w:left w:val="single" w:sz="6" w:space="0" w:color="A3A3A3"/>
              <w:bottom w:val="single" w:sz="6" w:space="0" w:color="A3A3A3"/>
              <w:right w:val="single" w:sz="6" w:space="0" w:color="A3A3A3"/>
            </w:tcBorders>
            <w:shd w:val="clear" w:color="auto" w:fill="auto"/>
          </w:tcPr>
          <w:p w14:paraId="15C80395" w14:textId="3E138380" w:rsidR="00660E14" w:rsidRDefault="00660E1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1:35-</w:t>
            </w:r>
          </w:p>
        </w:tc>
        <w:tc>
          <w:tcPr>
            <w:tcW w:w="2070" w:type="dxa"/>
            <w:tcBorders>
              <w:top w:val="nil"/>
              <w:left w:val="nil"/>
              <w:bottom w:val="single" w:sz="6" w:space="0" w:color="A3A3A3"/>
              <w:right w:val="single" w:sz="6" w:space="0" w:color="A3A3A3"/>
            </w:tcBorders>
            <w:shd w:val="clear" w:color="auto" w:fill="auto"/>
          </w:tcPr>
          <w:p w14:paraId="353E33F6" w14:textId="1A04E8AA" w:rsidR="00660E14" w:rsidRDefault="00660E14"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Announcement from the Academic Senate</w:t>
            </w:r>
          </w:p>
        </w:tc>
        <w:tc>
          <w:tcPr>
            <w:tcW w:w="1620" w:type="dxa"/>
            <w:tcBorders>
              <w:top w:val="nil"/>
              <w:left w:val="nil"/>
              <w:bottom w:val="single" w:sz="6" w:space="0" w:color="A3A3A3"/>
              <w:right w:val="single" w:sz="6" w:space="0" w:color="A3A3A3"/>
            </w:tcBorders>
            <w:shd w:val="clear" w:color="auto" w:fill="auto"/>
          </w:tcPr>
          <w:p w14:paraId="2E5C2D20" w14:textId="40E89A8C" w:rsidR="00660E14" w:rsidRDefault="00660E1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Freeman</w:t>
            </w:r>
          </w:p>
        </w:tc>
        <w:tc>
          <w:tcPr>
            <w:tcW w:w="6300" w:type="dxa"/>
            <w:tcBorders>
              <w:top w:val="nil"/>
              <w:left w:val="nil"/>
              <w:bottom w:val="single" w:sz="6" w:space="0" w:color="A3A3A3"/>
              <w:right w:val="single" w:sz="6" w:space="0" w:color="A3A3A3"/>
            </w:tcBorders>
            <w:shd w:val="clear" w:color="auto" w:fill="auto"/>
          </w:tcPr>
          <w:p w14:paraId="213BE66A" w14:textId="4705B490" w:rsidR="00660E14" w:rsidRDefault="00660E1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On February 7, the Academic Senate will be reporting the president’s official response regarding the faculty prioritization list from the chairs.  The Chancellor of the District has reported to the colleges that we continue to have budgetary problems</w:t>
            </w:r>
            <w:r w:rsidR="001D7DBF">
              <w:rPr>
                <w:rFonts w:ascii="Times New Roman" w:eastAsia="Times New Roman" w:hAnsi="Times New Roman" w:cs="Times New Roman"/>
                <w:sz w:val="22"/>
                <w:szCs w:val="22"/>
              </w:rPr>
              <w:t>, so BCC will receive no new positions</w:t>
            </w:r>
            <w:r>
              <w:rPr>
                <w:rFonts w:ascii="Times New Roman" w:eastAsia="Times New Roman" w:hAnsi="Times New Roman" w:cs="Times New Roman"/>
                <w:sz w:val="22"/>
                <w:szCs w:val="22"/>
              </w:rPr>
              <w:t>.  Spring 2024 is an election cycle for the department chairs and academic senators.  Matt is encouraging department chairs to promote new leadership</w:t>
            </w:r>
            <w:r w:rsidR="00482299">
              <w:rPr>
                <w:rFonts w:ascii="Times New Roman" w:eastAsia="Times New Roman" w:hAnsi="Times New Roman" w:cs="Times New Roman"/>
                <w:sz w:val="22"/>
                <w:szCs w:val="22"/>
              </w:rPr>
              <w:t xml:space="preserve"> from their departments.</w:t>
            </w:r>
          </w:p>
        </w:tc>
      </w:tr>
      <w:tr w:rsidR="00684760" w:rsidRPr="001B3581" w14:paraId="74D2975C" w14:textId="77777777" w:rsidTr="00B140E2">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2D3D1BD2" w14:textId="3AE2EA92"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4</w:t>
            </w:r>
            <w:r w:rsidR="00B6508C">
              <w:rPr>
                <w:rFonts w:ascii="Times New Roman" w:eastAsia="Times New Roman" w:hAnsi="Times New Roman" w:cs="Times New Roman"/>
                <w:sz w:val="22"/>
                <w:szCs w:val="22"/>
              </w:rPr>
              <w:t>5</w:t>
            </w:r>
          </w:p>
        </w:tc>
        <w:tc>
          <w:tcPr>
            <w:tcW w:w="2070" w:type="dxa"/>
            <w:tcBorders>
              <w:top w:val="nil"/>
              <w:left w:val="nil"/>
              <w:bottom w:val="single" w:sz="6" w:space="0" w:color="A3A3A3"/>
              <w:right w:val="single" w:sz="6" w:space="0" w:color="A3A3A3"/>
            </w:tcBorders>
            <w:shd w:val="clear" w:color="auto" w:fill="auto"/>
          </w:tcPr>
          <w:p w14:paraId="1C610EB3" w14:textId="732A54C4" w:rsidR="00C2354F" w:rsidRPr="00B6508C" w:rsidRDefault="00376D79" w:rsidP="00B6508C">
            <w:pPr>
              <w:pStyle w:val="paragraph"/>
              <w:textAlignment w:val="baseline"/>
              <w:rPr>
                <w:rStyle w:val="eop"/>
              </w:rPr>
            </w:pPr>
            <w:r>
              <w:rPr>
                <w:rStyle w:val="eop"/>
              </w:rPr>
              <w:t>A better way to submit syllabi and office hours?</w:t>
            </w:r>
          </w:p>
        </w:tc>
        <w:tc>
          <w:tcPr>
            <w:tcW w:w="1620" w:type="dxa"/>
            <w:tcBorders>
              <w:top w:val="nil"/>
              <w:left w:val="nil"/>
              <w:bottom w:val="single" w:sz="6" w:space="0" w:color="A3A3A3"/>
              <w:right w:val="single" w:sz="6" w:space="0" w:color="A3A3A3"/>
            </w:tcBorders>
            <w:shd w:val="clear" w:color="auto" w:fill="auto"/>
          </w:tcPr>
          <w:p w14:paraId="527DA079" w14:textId="2F5A7801" w:rsidR="00684760" w:rsidRDefault="00376D79" w:rsidP="0068476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Nima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Kianfar</w:t>
            </w:r>
            <w:proofErr w:type="spellEnd"/>
            <w:r>
              <w:rPr>
                <w:rFonts w:ascii="Times New Roman" w:eastAsia="Times New Roman" w:hAnsi="Times New Roman" w:cs="Times New Roman"/>
                <w:sz w:val="22"/>
                <w:szCs w:val="22"/>
              </w:rPr>
              <w:t>/Cora Leighton</w:t>
            </w:r>
          </w:p>
        </w:tc>
        <w:tc>
          <w:tcPr>
            <w:tcW w:w="6300" w:type="dxa"/>
            <w:tcBorders>
              <w:top w:val="nil"/>
              <w:left w:val="nil"/>
              <w:bottom w:val="single" w:sz="6" w:space="0" w:color="A3A3A3"/>
              <w:right w:val="single" w:sz="6" w:space="0" w:color="A3A3A3"/>
            </w:tcBorders>
            <w:shd w:val="clear" w:color="auto" w:fill="auto"/>
          </w:tcPr>
          <w:p w14:paraId="38822BAE" w14:textId="1071B165" w:rsidR="00684760" w:rsidRPr="001B3581" w:rsidRDefault="00482299" w:rsidP="0068476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Nima</w:t>
            </w:r>
            <w:proofErr w:type="spellEnd"/>
            <w:r>
              <w:rPr>
                <w:rFonts w:ascii="Times New Roman" w:eastAsia="Times New Roman" w:hAnsi="Times New Roman" w:cs="Times New Roman"/>
                <w:sz w:val="22"/>
                <w:szCs w:val="22"/>
              </w:rPr>
              <w:t xml:space="preserve"> presented a proposal from Cora Leighton and himself that syllabi could be submitted using google forms or Microsoft forms rather than Canvas, which would make it easier to </w:t>
            </w:r>
            <w:r w:rsidR="00CC0F9B">
              <w:rPr>
                <w:rFonts w:ascii="Times New Roman" w:eastAsia="Times New Roman" w:hAnsi="Times New Roman" w:cs="Times New Roman"/>
                <w:sz w:val="22"/>
                <w:szCs w:val="22"/>
              </w:rPr>
              <w:t xml:space="preserve">access the forms and easier for staff to </w:t>
            </w:r>
            <w:r>
              <w:rPr>
                <w:rFonts w:ascii="Times New Roman" w:eastAsia="Times New Roman" w:hAnsi="Times New Roman" w:cs="Times New Roman"/>
                <w:sz w:val="22"/>
                <w:szCs w:val="22"/>
              </w:rPr>
              <w:t>see who has submitted</w:t>
            </w:r>
            <w:r w:rsidR="00CC0F9B">
              <w:rPr>
                <w:rFonts w:ascii="Times New Roman" w:eastAsia="Times New Roman" w:hAnsi="Times New Roman" w:cs="Times New Roman"/>
                <w:sz w:val="22"/>
                <w:szCs w:val="22"/>
              </w:rPr>
              <w:t>.</w:t>
            </w:r>
            <w:r w:rsidR="00924062">
              <w:rPr>
                <w:rFonts w:ascii="Times New Roman" w:eastAsia="Times New Roman" w:hAnsi="Times New Roman" w:cs="Times New Roman"/>
                <w:sz w:val="22"/>
                <w:szCs w:val="22"/>
              </w:rPr>
              <w:t xml:space="preserve"> There was some discussion about it</w:t>
            </w:r>
            <w:r w:rsidR="001D7DBF">
              <w:rPr>
                <w:rFonts w:ascii="Times New Roman" w:eastAsia="Times New Roman" w:hAnsi="Times New Roman" w:cs="Times New Roman"/>
                <w:sz w:val="22"/>
                <w:szCs w:val="22"/>
              </w:rPr>
              <w:t>, but the final resolution was to keep the system we have in place now.</w:t>
            </w:r>
          </w:p>
        </w:tc>
      </w:tr>
      <w:tr w:rsidR="00376D79" w:rsidRPr="001B3581" w14:paraId="50BD16DF" w14:textId="77777777" w:rsidTr="00B140E2">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4765FB5E" w14:textId="7A9D0AFE" w:rsidR="00376D79" w:rsidRPr="00A815AA" w:rsidRDefault="00376D7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1:45-2:</w:t>
            </w:r>
            <w:r w:rsidR="00C23D4A">
              <w:rPr>
                <w:rFonts w:ascii="Times New Roman" w:eastAsia="Times New Roman" w:hAnsi="Times New Roman" w:cs="Times New Roman"/>
                <w:sz w:val="22"/>
                <w:szCs w:val="22"/>
              </w:rPr>
              <w:t>40</w:t>
            </w:r>
          </w:p>
        </w:tc>
        <w:tc>
          <w:tcPr>
            <w:tcW w:w="2070" w:type="dxa"/>
            <w:tcBorders>
              <w:top w:val="nil"/>
              <w:left w:val="nil"/>
              <w:bottom w:val="single" w:sz="6" w:space="0" w:color="A3A3A3"/>
              <w:right w:val="single" w:sz="6" w:space="0" w:color="A3A3A3"/>
            </w:tcBorders>
            <w:shd w:val="clear" w:color="auto" w:fill="auto"/>
          </w:tcPr>
          <w:p w14:paraId="2E6927FB" w14:textId="14B9A58E" w:rsidR="00376D79" w:rsidRPr="007D4566" w:rsidRDefault="00376D79" w:rsidP="00376D79">
            <w:pPr>
              <w:pStyle w:val="paragraph"/>
              <w:textAlignment w:val="baseline"/>
              <w:rPr>
                <w:rStyle w:val="normaltextrun"/>
              </w:rPr>
            </w:pPr>
            <w:r>
              <w:rPr>
                <w:rStyle w:val="normaltextrun"/>
              </w:rPr>
              <w:t>Summer and Fall 24 Schedule Development</w:t>
            </w:r>
          </w:p>
        </w:tc>
        <w:tc>
          <w:tcPr>
            <w:tcW w:w="1620" w:type="dxa"/>
            <w:tcBorders>
              <w:top w:val="nil"/>
              <w:left w:val="nil"/>
              <w:bottom w:val="single" w:sz="6" w:space="0" w:color="A3A3A3"/>
              <w:right w:val="single" w:sz="6" w:space="0" w:color="A3A3A3"/>
            </w:tcBorders>
            <w:shd w:val="clear" w:color="auto" w:fill="auto"/>
          </w:tcPr>
          <w:p w14:paraId="132F9211" w14:textId="5B51789D" w:rsidR="00376D79" w:rsidRPr="00684760" w:rsidRDefault="00376D79" w:rsidP="00376D7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Hay/Chris Lewis/Lilia </w:t>
            </w:r>
            <w:proofErr w:type="spellStart"/>
            <w:r>
              <w:rPr>
                <w:rFonts w:ascii="Times New Roman" w:eastAsia="Times New Roman" w:hAnsi="Times New Roman" w:cs="Times New Roman"/>
                <w:sz w:val="22"/>
                <w:szCs w:val="22"/>
              </w:rPr>
              <w:t>Celhay</w:t>
            </w:r>
            <w:proofErr w:type="spellEnd"/>
          </w:p>
        </w:tc>
        <w:tc>
          <w:tcPr>
            <w:tcW w:w="6300" w:type="dxa"/>
            <w:tcBorders>
              <w:top w:val="nil"/>
              <w:left w:val="nil"/>
              <w:bottom w:val="single" w:sz="6" w:space="0" w:color="A3A3A3"/>
              <w:right w:val="single" w:sz="6" w:space="0" w:color="A3A3A3"/>
            </w:tcBorders>
            <w:shd w:val="clear" w:color="auto" w:fill="auto"/>
          </w:tcPr>
          <w:p w14:paraId="23034D66" w14:textId="433A3FAD" w:rsidR="00924062" w:rsidRPr="001B3581" w:rsidRDefault="00924062"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tools for scheduling are available in the Department Chairs’ team folder.  Go from the “department chairs” tile to “schedule development” to “summer and fall 2024 schedule development” to access relevant files.  Our allocation for summer represents a .04 increase from last summer.  The allocation for </w:t>
            </w:r>
            <w:r w:rsidR="000A152D">
              <w:rPr>
                <w:rFonts w:ascii="Times New Roman" w:eastAsia="Times New Roman" w:hAnsi="Times New Roman" w:cs="Times New Roman"/>
                <w:sz w:val="22"/>
                <w:szCs w:val="22"/>
              </w:rPr>
              <w:t xml:space="preserve">fall 24 is 93, as opposed to 90.5 (not including dual enrollment). Departmental allocations have not changed.  Use the fall 23 document as a reference, with the awareness that the five-digit codes will be inaccurate.  The deadline for the first round of schedules </w:t>
            </w:r>
            <w:r w:rsidR="006B37C6">
              <w:rPr>
                <w:rFonts w:ascii="Times New Roman" w:eastAsia="Times New Roman" w:hAnsi="Times New Roman" w:cs="Times New Roman"/>
                <w:sz w:val="22"/>
                <w:szCs w:val="22"/>
              </w:rPr>
              <w:t>for summer and fall is February 9</w:t>
            </w:r>
            <w:r w:rsidR="006B37C6" w:rsidRPr="006B37C6">
              <w:rPr>
                <w:rFonts w:ascii="Times New Roman" w:eastAsia="Times New Roman" w:hAnsi="Times New Roman" w:cs="Times New Roman"/>
                <w:sz w:val="22"/>
                <w:szCs w:val="22"/>
                <w:vertAlign w:val="superscript"/>
              </w:rPr>
              <w:t>th</w:t>
            </w:r>
            <w:r w:rsidR="006B37C6">
              <w:rPr>
                <w:rFonts w:ascii="Times New Roman" w:eastAsia="Times New Roman" w:hAnsi="Times New Roman" w:cs="Times New Roman"/>
                <w:sz w:val="22"/>
                <w:szCs w:val="22"/>
              </w:rPr>
              <w:t xml:space="preserve">.  </w:t>
            </w:r>
          </w:p>
        </w:tc>
      </w:tr>
      <w:tr w:rsidR="00376D79" w:rsidRPr="001B3581" w14:paraId="53FBBA05" w14:textId="77777777" w:rsidTr="00B140E2">
        <w:trPr>
          <w:trHeight w:val="975"/>
        </w:trPr>
        <w:tc>
          <w:tcPr>
            <w:tcW w:w="540" w:type="dxa"/>
            <w:tcBorders>
              <w:top w:val="nil"/>
              <w:left w:val="single" w:sz="6" w:space="0" w:color="A3A3A3"/>
              <w:bottom w:val="single" w:sz="6" w:space="0" w:color="A3A3A3"/>
              <w:right w:val="single" w:sz="6" w:space="0" w:color="A3A3A3"/>
            </w:tcBorders>
            <w:shd w:val="clear" w:color="auto" w:fill="auto"/>
          </w:tcPr>
          <w:p w14:paraId="007DE37E" w14:textId="67550240" w:rsidR="00376D79" w:rsidRPr="00A815AA" w:rsidRDefault="00376D7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C23D4A">
              <w:rPr>
                <w:rFonts w:ascii="Times New Roman" w:eastAsia="Times New Roman" w:hAnsi="Times New Roman" w:cs="Times New Roman"/>
                <w:sz w:val="22"/>
                <w:szCs w:val="22"/>
              </w:rPr>
              <w:t>40</w:t>
            </w:r>
            <w:r>
              <w:rPr>
                <w:rFonts w:ascii="Times New Roman" w:eastAsia="Times New Roman" w:hAnsi="Times New Roman" w:cs="Times New Roman"/>
                <w:sz w:val="22"/>
                <w:szCs w:val="22"/>
              </w:rPr>
              <w:t>-2:</w:t>
            </w:r>
            <w:r w:rsidR="00F2208B">
              <w:rPr>
                <w:rFonts w:ascii="Times New Roman" w:eastAsia="Times New Roman" w:hAnsi="Times New Roman" w:cs="Times New Roman"/>
                <w:sz w:val="22"/>
                <w:szCs w:val="22"/>
              </w:rPr>
              <w:t>5</w:t>
            </w:r>
            <w:r>
              <w:rPr>
                <w:rFonts w:ascii="Times New Roman" w:eastAsia="Times New Roman" w:hAnsi="Times New Roman" w:cs="Times New Roman"/>
                <w:sz w:val="22"/>
                <w:szCs w:val="22"/>
              </w:rPr>
              <w:t>0</w:t>
            </w:r>
          </w:p>
        </w:tc>
        <w:tc>
          <w:tcPr>
            <w:tcW w:w="2070" w:type="dxa"/>
            <w:tcBorders>
              <w:top w:val="nil"/>
              <w:left w:val="nil"/>
              <w:bottom w:val="single" w:sz="6" w:space="0" w:color="A3A3A3"/>
              <w:right w:val="single" w:sz="6" w:space="0" w:color="A3A3A3"/>
            </w:tcBorders>
            <w:shd w:val="clear" w:color="auto" w:fill="auto"/>
          </w:tcPr>
          <w:p w14:paraId="788D140A" w14:textId="767D6B59" w:rsidR="00376D79" w:rsidRPr="00A815AA" w:rsidRDefault="00376D79" w:rsidP="00376D79">
            <w:pPr>
              <w:pStyle w:val="paragraph"/>
              <w:textAlignment w:val="baseline"/>
              <w:rPr>
                <w:rStyle w:val="normaltextrun"/>
                <w:sz w:val="22"/>
                <w:szCs w:val="22"/>
              </w:rPr>
            </w:pPr>
            <w:r>
              <w:rPr>
                <w:rStyle w:val="normaltextrun"/>
                <w:sz w:val="22"/>
                <w:szCs w:val="22"/>
              </w:rPr>
              <w:t>R</w:t>
            </w:r>
            <w:r>
              <w:rPr>
                <w:rStyle w:val="normaltextrun"/>
              </w:rPr>
              <w:t>eview Spring 24 Chairs Council Activities</w:t>
            </w:r>
          </w:p>
        </w:tc>
        <w:tc>
          <w:tcPr>
            <w:tcW w:w="1620" w:type="dxa"/>
            <w:tcBorders>
              <w:top w:val="nil"/>
              <w:left w:val="nil"/>
              <w:bottom w:val="single" w:sz="6" w:space="0" w:color="A3A3A3"/>
              <w:right w:val="single" w:sz="6" w:space="0" w:color="A3A3A3"/>
            </w:tcBorders>
            <w:shd w:val="clear" w:color="auto" w:fill="auto"/>
          </w:tcPr>
          <w:p w14:paraId="5746B779" w14:textId="2415E1A0" w:rsidR="00376D79" w:rsidRDefault="00376D79" w:rsidP="00376D7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 </w:t>
            </w:r>
          </w:p>
        </w:tc>
        <w:tc>
          <w:tcPr>
            <w:tcW w:w="6300" w:type="dxa"/>
            <w:tcBorders>
              <w:top w:val="nil"/>
              <w:left w:val="nil"/>
              <w:bottom w:val="single" w:sz="6" w:space="0" w:color="A3A3A3"/>
              <w:right w:val="single" w:sz="6" w:space="0" w:color="A3A3A3"/>
            </w:tcBorders>
            <w:shd w:val="clear" w:color="auto" w:fill="auto"/>
          </w:tcPr>
          <w:p w14:paraId="4EF97B4B" w14:textId="74AF35D2" w:rsidR="00945919" w:rsidRPr="001B3581" w:rsidRDefault="00945919" w:rsidP="00376D7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remin</w:t>
            </w:r>
            <w:r w:rsidR="001D7DBF">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ed us that there is a team folder for “chairs’ activities.”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mentioned the need to address allocation for chairs.  The deadline to choose chairs for next year is May 1.</w:t>
            </w:r>
          </w:p>
        </w:tc>
      </w:tr>
      <w:tr w:rsidR="00376D79" w:rsidRPr="001B3581" w14:paraId="45AB3ECF" w14:textId="77777777" w:rsidTr="00F2208B">
        <w:trPr>
          <w:trHeight w:val="642"/>
        </w:trPr>
        <w:tc>
          <w:tcPr>
            <w:tcW w:w="540" w:type="dxa"/>
            <w:tcBorders>
              <w:top w:val="nil"/>
              <w:left w:val="single" w:sz="6" w:space="0" w:color="A3A3A3"/>
              <w:bottom w:val="single" w:sz="6" w:space="0" w:color="A3A3A3"/>
              <w:right w:val="single" w:sz="6" w:space="0" w:color="A3A3A3"/>
            </w:tcBorders>
            <w:shd w:val="clear" w:color="auto" w:fill="auto"/>
          </w:tcPr>
          <w:p w14:paraId="572C387A" w14:textId="2EDA385B" w:rsidR="00376D79" w:rsidRDefault="00376D7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F2208B">
              <w:rPr>
                <w:rFonts w:ascii="Times New Roman" w:eastAsia="Times New Roman" w:hAnsi="Times New Roman" w:cs="Times New Roman"/>
                <w:sz w:val="22"/>
                <w:szCs w:val="22"/>
              </w:rPr>
              <w:t>5</w:t>
            </w:r>
            <w:r w:rsidR="00FF65E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F2208B">
              <w:rPr>
                <w:rFonts w:ascii="Times New Roman" w:eastAsia="Times New Roman" w:hAnsi="Times New Roman" w:cs="Times New Roman"/>
                <w:sz w:val="22"/>
                <w:szCs w:val="22"/>
              </w:rPr>
              <w:t>3:00</w:t>
            </w:r>
          </w:p>
        </w:tc>
        <w:tc>
          <w:tcPr>
            <w:tcW w:w="2070" w:type="dxa"/>
            <w:tcBorders>
              <w:top w:val="nil"/>
              <w:left w:val="nil"/>
              <w:bottom w:val="single" w:sz="6" w:space="0" w:color="A3A3A3"/>
              <w:right w:val="single" w:sz="6" w:space="0" w:color="A3A3A3"/>
            </w:tcBorders>
            <w:shd w:val="clear" w:color="auto" w:fill="auto"/>
          </w:tcPr>
          <w:p w14:paraId="567F8326" w14:textId="5A1CFFFC" w:rsidR="00376D79" w:rsidRPr="00A815AA" w:rsidRDefault="00FF65EA" w:rsidP="00376D79">
            <w:pPr>
              <w:pStyle w:val="paragraph"/>
              <w:textAlignment w:val="baseline"/>
              <w:rPr>
                <w:rStyle w:val="normaltextrun"/>
                <w:sz w:val="22"/>
                <w:szCs w:val="22"/>
              </w:rPr>
            </w:pPr>
            <w:r>
              <w:rPr>
                <w:rStyle w:val="normaltextrun"/>
                <w:sz w:val="22"/>
                <w:szCs w:val="22"/>
              </w:rPr>
              <w:t>F</w:t>
            </w:r>
            <w:r>
              <w:rPr>
                <w:rStyle w:val="normaltextrun"/>
              </w:rPr>
              <w:t>aculty Prioritization Taskforce Updates</w:t>
            </w:r>
          </w:p>
        </w:tc>
        <w:tc>
          <w:tcPr>
            <w:tcW w:w="1620" w:type="dxa"/>
            <w:tcBorders>
              <w:top w:val="nil"/>
              <w:left w:val="nil"/>
              <w:bottom w:val="single" w:sz="6" w:space="0" w:color="A3A3A3"/>
              <w:right w:val="single" w:sz="6" w:space="0" w:color="A3A3A3"/>
            </w:tcBorders>
            <w:shd w:val="clear" w:color="auto" w:fill="auto"/>
          </w:tcPr>
          <w:p w14:paraId="74D7390B" w14:textId="0F55FF97" w:rsidR="00376D79" w:rsidRDefault="00FF65EA"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p>
        </w:tc>
        <w:tc>
          <w:tcPr>
            <w:tcW w:w="6300" w:type="dxa"/>
            <w:tcBorders>
              <w:top w:val="nil"/>
              <w:left w:val="nil"/>
              <w:bottom w:val="single" w:sz="6" w:space="0" w:color="A3A3A3"/>
              <w:right w:val="single" w:sz="6" w:space="0" w:color="A3A3A3"/>
            </w:tcBorders>
            <w:shd w:val="clear" w:color="auto" w:fill="auto"/>
          </w:tcPr>
          <w:p w14:paraId="7FB45EF1" w14:textId="296B1E92" w:rsidR="00376D79" w:rsidRPr="001B3581" w:rsidRDefault="0094591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Task Force has met once.  </w:t>
            </w:r>
          </w:p>
        </w:tc>
      </w:tr>
      <w:tr w:rsidR="00376D79" w:rsidRPr="001B3581" w14:paraId="21B8A58D" w14:textId="77777777" w:rsidTr="00F2208B">
        <w:trPr>
          <w:trHeight w:val="957"/>
        </w:trPr>
        <w:tc>
          <w:tcPr>
            <w:tcW w:w="540" w:type="dxa"/>
            <w:tcBorders>
              <w:top w:val="nil"/>
              <w:left w:val="single" w:sz="6" w:space="0" w:color="A3A3A3"/>
              <w:bottom w:val="single" w:sz="6" w:space="0" w:color="A3A3A3"/>
              <w:right w:val="single" w:sz="6" w:space="0" w:color="A3A3A3"/>
            </w:tcBorders>
            <w:shd w:val="clear" w:color="auto" w:fill="auto"/>
          </w:tcPr>
          <w:p w14:paraId="4645BBF5" w14:textId="6AD7D6FF" w:rsidR="00376D79" w:rsidRPr="00A815AA" w:rsidRDefault="00F2208B"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3:00-</w:t>
            </w:r>
          </w:p>
        </w:tc>
        <w:tc>
          <w:tcPr>
            <w:tcW w:w="2070" w:type="dxa"/>
            <w:tcBorders>
              <w:top w:val="nil"/>
              <w:left w:val="nil"/>
              <w:bottom w:val="single" w:sz="6" w:space="0" w:color="A3A3A3"/>
              <w:right w:val="single" w:sz="6" w:space="0" w:color="A3A3A3"/>
            </w:tcBorders>
            <w:shd w:val="clear" w:color="auto" w:fill="auto"/>
          </w:tcPr>
          <w:p w14:paraId="28A19B11" w14:textId="77777777" w:rsidR="00FF65EA" w:rsidRDefault="00FF65EA" w:rsidP="00FF65EA">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7C488FB9" w14:textId="36D86840" w:rsidR="00376D79" w:rsidRPr="00F2208B" w:rsidRDefault="00FF65EA" w:rsidP="00376D79">
            <w:pPr>
              <w:pStyle w:val="paragraph"/>
              <w:textAlignment w:val="baseline"/>
              <w:rPr>
                <w:rStyle w:val="eop"/>
                <w:color w:val="000000"/>
                <w:sz w:val="22"/>
                <w:szCs w:val="22"/>
                <w:shd w:val="clear" w:color="auto" w:fill="FFFFFF"/>
              </w:rPr>
            </w:pPr>
            <w:r>
              <w:rPr>
                <w:color w:val="000000"/>
                <w:sz w:val="22"/>
                <w:szCs w:val="22"/>
                <w:shd w:val="clear" w:color="auto" w:fill="FFFFFF"/>
              </w:rPr>
              <w:t xml:space="preserve">Next Meeting: 2/9/24 </w:t>
            </w:r>
          </w:p>
        </w:tc>
        <w:tc>
          <w:tcPr>
            <w:tcW w:w="1620" w:type="dxa"/>
            <w:tcBorders>
              <w:top w:val="nil"/>
              <w:left w:val="nil"/>
              <w:bottom w:val="single" w:sz="6" w:space="0" w:color="A3A3A3"/>
              <w:right w:val="single" w:sz="6" w:space="0" w:color="A3A3A3"/>
            </w:tcBorders>
            <w:shd w:val="clear" w:color="auto" w:fill="auto"/>
          </w:tcPr>
          <w:p w14:paraId="06BEB7BA" w14:textId="04F2307E" w:rsidR="00376D79" w:rsidRDefault="00376D79" w:rsidP="00376D79">
            <w:pPr>
              <w:textAlignment w:val="baseline"/>
              <w:rPr>
                <w:rFonts w:ascii="Times New Roman" w:eastAsia="Times New Roman" w:hAnsi="Times New Roman" w:cs="Times New Roman"/>
                <w:sz w:val="22"/>
                <w:szCs w:val="22"/>
              </w:rPr>
            </w:pPr>
          </w:p>
        </w:tc>
        <w:tc>
          <w:tcPr>
            <w:tcW w:w="6300" w:type="dxa"/>
            <w:tcBorders>
              <w:top w:val="nil"/>
              <w:left w:val="nil"/>
              <w:bottom w:val="single" w:sz="6" w:space="0" w:color="A3A3A3"/>
              <w:right w:val="single" w:sz="6" w:space="0" w:color="A3A3A3"/>
            </w:tcBorders>
            <w:shd w:val="clear" w:color="auto" w:fill="auto"/>
          </w:tcPr>
          <w:p w14:paraId="5D9B1670" w14:textId="27242DC7" w:rsidR="00376D79" w:rsidRPr="001B3581" w:rsidRDefault="00376D79" w:rsidP="00376D79">
            <w:pPr>
              <w:textAlignment w:val="baseline"/>
              <w:rPr>
                <w:rFonts w:ascii="Times New Roman" w:eastAsia="Times New Roman" w:hAnsi="Times New Roman" w:cs="Times New Roman"/>
                <w:sz w:val="22"/>
                <w:szCs w:val="22"/>
              </w:rPr>
            </w:pPr>
          </w:p>
        </w:tc>
      </w:tr>
      <w:tr w:rsidR="00376D79" w:rsidRPr="001B3581" w14:paraId="226914A4" w14:textId="77777777" w:rsidTr="00F2208B">
        <w:trPr>
          <w:trHeight w:val="363"/>
        </w:trPr>
        <w:tc>
          <w:tcPr>
            <w:tcW w:w="540" w:type="dxa"/>
            <w:tcBorders>
              <w:top w:val="nil"/>
              <w:left w:val="single" w:sz="6" w:space="0" w:color="A3A3A3"/>
              <w:bottom w:val="single" w:sz="6" w:space="0" w:color="A3A3A3"/>
              <w:right w:val="single" w:sz="6" w:space="0" w:color="A3A3A3"/>
            </w:tcBorders>
            <w:shd w:val="clear" w:color="auto" w:fill="auto"/>
          </w:tcPr>
          <w:p w14:paraId="5A2431F9" w14:textId="262B55E3" w:rsidR="00376D79" w:rsidRDefault="00F2208B"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3:00</w:t>
            </w:r>
          </w:p>
        </w:tc>
        <w:tc>
          <w:tcPr>
            <w:tcW w:w="2070" w:type="dxa"/>
            <w:tcBorders>
              <w:top w:val="nil"/>
              <w:left w:val="nil"/>
              <w:bottom w:val="single" w:sz="6" w:space="0" w:color="A3A3A3"/>
              <w:right w:val="single" w:sz="6" w:space="0" w:color="A3A3A3"/>
            </w:tcBorders>
            <w:shd w:val="clear" w:color="auto" w:fill="auto"/>
          </w:tcPr>
          <w:p w14:paraId="399E168B" w14:textId="2E3B6769" w:rsidR="00376D79" w:rsidRDefault="000C3877" w:rsidP="00FF65EA">
            <w:pPr>
              <w:pStyle w:val="paragraph"/>
              <w:textAlignment w:val="baseline"/>
              <w:rPr>
                <w:rStyle w:val="eop"/>
              </w:rPr>
            </w:pPr>
            <w:r>
              <w:rPr>
                <w:sz w:val="22"/>
                <w:szCs w:val="22"/>
              </w:rPr>
              <w:t>Meeting Adjourned</w:t>
            </w:r>
          </w:p>
        </w:tc>
        <w:tc>
          <w:tcPr>
            <w:tcW w:w="1620" w:type="dxa"/>
            <w:tcBorders>
              <w:top w:val="nil"/>
              <w:left w:val="nil"/>
              <w:bottom w:val="single" w:sz="6" w:space="0" w:color="A3A3A3"/>
              <w:right w:val="single" w:sz="6" w:space="0" w:color="A3A3A3"/>
            </w:tcBorders>
            <w:shd w:val="clear" w:color="auto" w:fill="auto"/>
          </w:tcPr>
          <w:p w14:paraId="00D39A5B" w14:textId="14DF0722" w:rsidR="00376D79" w:rsidRDefault="00376D79" w:rsidP="00376D79">
            <w:pPr>
              <w:textAlignment w:val="baseline"/>
              <w:rPr>
                <w:rFonts w:ascii="Times New Roman" w:eastAsia="Times New Roman" w:hAnsi="Times New Roman" w:cs="Times New Roman"/>
                <w:sz w:val="22"/>
                <w:szCs w:val="22"/>
              </w:rPr>
            </w:pPr>
          </w:p>
        </w:tc>
        <w:tc>
          <w:tcPr>
            <w:tcW w:w="6300" w:type="dxa"/>
            <w:tcBorders>
              <w:top w:val="nil"/>
              <w:left w:val="nil"/>
              <w:bottom w:val="single" w:sz="6" w:space="0" w:color="A3A3A3"/>
              <w:right w:val="single" w:sz="6" w:space="0" w:color="A3A3A3"/>
            </w:tcBorders>
            <w:shd w:val="clear" w:color="auto" w:fill="auto"/>
          </w:tcPr>
          <w:p w14:paraId="50D54FF4" w14:textId="77777777" w:rsidR="00376D79" w:rsidRPr="001B3581" w:rsidRDefault="00376D79" w:rsidP="00376D79">
            <w:pPr>
              <w:textAlignment w:val="baseline"/>
              <w:rPr>
                <w:rFonts w:ascii="Times New Roman" w:eastAsia="Times New Roman" w:hAnsi="Times New Roman" w:cs="Times New Roman"/>
                <w:sz w:val="22"/>
                <w:szCs w:val="22"/>
              </w:rPr>
            </w:pPr>
          </w:p>
        </w:tc>
      </w:tr>
    </w:tbl>
    <w:p w14:paraId="1AF80FEB" w14:textId="74395CA6" w:rsidR="000B24B9" w:rsidRDefault="000B24B9" w:rsidP="000B24B9">
      <w:pPr>
        <w:ind w:left="-540"/>
        <w:rPr>
          <w:rFonts w:ascii="Times New Roman" w:hAnsi="Times New Roman" w:cs="Times New Roman"/>
        </w:rPr>
      </w:pPr>
      <w:r>
        <w:rPr>
          <w:rFonts w:ascii="Times New Roman" w:hAnsi="Times New Roman" w:cs="Times New Roman"/>
        </w:rPr>
        <w:t>Meeting adjourned:</w:t>
      </w:r>
      <w:r w:rsidR="00F2208B">
        <w:rPr>
          <w:rFonts w:ascii="Times New Roman" w:hAnsi="Times New Roman" w:cs="Times New Roman"/>
        </w:rPr>
        <w:t xml:space="preserve"> 3:00</w:t>
      </w:r>
    </w:p>
    <w:p w14:paraId="39876B2F" w14:textId="2E7A3333" w:rsidR="000B24B9" w:rsidRDefault="000B24B9" w:rsidP="000B24B9">
      <w:pPr>
        <w:ind w:left="-540"/>
        <w:rPr>
          <w:rFonts w:ascii="Times New Roman" w:hAnsi="Times New Roman" w:cs="Times New Roman"/>
        </w:rPr>
      </w:pPr>
      <w:r>
        <w:rPr>
          <w:rFonts w:ascii="Times New Roman" w:hAnsi="Times New Roman" w:cs="Times New Roman"/>
        </w:rPr>
        <w:t>Minutes taken by:</w:t>
      </w:r>
      <w:r w:rsidR="00F2208B">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7"/>
  </w:num>
  <w:num w:numId="2" w16cid:durableId="1926458147">
    <w:abstractNumId w:val="1"/>
  </w:num>
  <w:num w:numId="3" w16cid:durableId="1047726307">
    <w:abstractNumId w:val="15"/>
  </w:num>
  <w:num w:numId="4" w16cid:durableId="380904376">
    <w:abstractNumId w:val="0"/>
  </w:num>
  <w:num w:numId="5" w16cid:durableId="886600992">
    <w:abstractNumId w:val="7"/>
  </w:num>
  <w:num w:numId="6" w16cid:durableId="667827110">
    <w:abstractNumId w:val="21"/>
  </w:num>
  <w:num w:numId="7" w16cid:durableId="32271162">
    <w:abstractNumId w:val="2"/>
  </w:num>
  <w:num w:numId="8" w16cid:durableId="450637400">
    <w:abstractNumId w:val="14"/>
  </w:num>
  <w:num w:numId="9" w16cid:durableId="1359309634">
    <w:abstractNumId w:val="22"/>
  </w:num>
  <w:num w:numId="10" w16cid:durableId="1433160941">
    <w:abstractNumId w:val="13"/>
  </w:num>
  <w:num w:numId="11" w16cid:durableId="1909262483">
    <w:abstractNumId w:val="10"/>
  </w:num>
  <w:num w:numId="12" w16cid:durableId="132913480">
    <w:abstractNumId w:val="5"/>
  </w:num>
  <w:num w:numId="13" w16cid:durableId="1445953430">
    <w:abstractNumId w:val="16"/>
  </w:num>
  <w:num w:numId="14" w16cid:durableId="651759334">
    <w:abstractNumId w:val="20"/>
  </w:num>
  <w:num w:numId="15" w16cid:durableId="901401772">
    <w:abstractNumId w:val="4"/>
  </w:num>
  <w:num w:numId="16" w16cid:durableId="720444378">
    <w:abstractNumId w:val="12"/>
  </w:num>
  <w:num w:numId="17" w16cid:durableId="343676928">
    <w:abstractNumId w:val="18"/>
  </w:num>
  <w:num w:numId="18" w16cid:durableId="1631978517">
    <w:abstractNumId w:val="8"/>
  </w:num>
  <w:num w:numId="19" w16cid:durableId="1850439304">
    <w:abstractNumId w:val="3"/>
  </w:num>
  <w:num w:numId="20" w16cid:durableId="1838615632">
    <w:abstractNumId w:val="6"/>
  </w:num>
  <w:num w:numId="21" w16cid:durableId="1128007557">
    <w:abstractNumId w:val="9"/>
  </w:num>
  <w:num w:numId="22" w16cid:durableId="1965305261">
    <w:abstractNumId w:val="19"/>
  </w:num>
  <w:num w:numId="23" w16cid:durableId="1646426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A152D"/>
    <w:rsid w:val="000B24B9"/>
    <w:rsid w:val="000C3877"/>
    <w:rsid w:val="000D08CF"/>
    <w:rsid w:val="000F6852"/>
    <w:rsid w:val="0011788D"/>
    <w:rsid w:val="0013146D"/>
    <w:rsid w:val="0014319D"/>
    <w:rsid w:val="001439B7"/>
    <w:rsid w:val="001B2D86"/>
    <w:rsid w:val="001B5C55"/>
    <w:rsid w:val="001D1E20"/>
    <w:rsid w:val="001D7DBF"/>
    <w:rsid w:val="00214FA6"/>
    <w:rsid w:val="00226048"/>
    <w:rsid w:val="002261BC"/>
    <w:rsid w:val="0026252D"/>
    <w:rsid w:val="002B3085"/>
    <w:rsid w:val="002E469A"/>
    <w:rsid w:val="002F5BA0"/>
    <w:rsid w:val="0032481D"/>
    <w:rsid w:val="0035579B"/>
    <w:rsid w:val="003661FA"/>
    <w:rsid w:val="00376D79"/>
    <w:rsid w:val="003A52A8"/>
    <w:rsid w:val="003A6784"/>
    <w:rsid w:val="003B5DD2"/>
    <w:rsid w:val="003C61EB"/>
    <w:rsid w:val="003D64DB"/>
    <w:rsid w:val="003E0B02"/>
    <w:rsid w:val="00424837"/>
    <w:rsid w:val="00461C8D"/>
    <w:rsid w:val="00482299"/>
    <w:rsid w:val="004822C2"/>
    <w:rsid w:val="00482523"/>
    <w:rsid w:val="004869CF"/>
    <w:rsid w:val="004A0907"/>
    <w:rsid w:val="004F4087"/>
    <w:rsid w:val="00525B77"/>
    <w:rsid w:val="00527DCC"/>
    <w:rsid w:val="00535CB2"/>
    <w:rsid w:val="00536CD1"/>
    <w:rsid w:val="00557CC3"/>
    <w:rsid w:val="00573213"/>
    <w:rsid w:val="00594AD3"/>
    <w:rsid w:val="005A7D3D"/>
    <w:rsid w:val="00650237"/>
    <w:rsid w:val="006530E0"/>
    <w:rsid w:val="00660E14"/>
    <w:rsid w:val="00684760"/>
    <w:rsid w:val="006A6D45"/>
    <w:rsid w:val="006B37C6"/>
    <w:rsid w:val="006B4928"/>
    <w:rsid w:val="006C64E7"/>
    <w:rsid w:val="006D4144"/>
    <w:rsid w:val="006F2B00"/>
    <w:rsid w:val="00737C41"/>
    <w:rsid w:val="007763AB"/>
    <w:rsid w:val="007A34DE"/>
    <w:rsid w:val="007D1F61"/>
    <w:rsid w:val="007D4566"/>
    <w:rsid w:val="00800B0B"/>
    <w:rsid w:val="00823669"/>
    <w:rsid w:val="00844A1E"/>
    <w:rsid w:val="0085103D"/>
    <w:rsid w:val="00853698"/>
    <w:rsid w:val="00860D9B"/>
    <w:rsid w:val="00872EB4"/>
    <w:rsid w:val="008B6A33"/>
    <w:rsid w:val="008E0B20"/>
    <w:rsid w:val="008E6553"/>
    <w:rsid w:val="009010EE"/>
    <w:rsid w:val="009058C2"/>
    <w:rsid w:val="00924062"/>
    <w:rsid w:val="00926D6C"/>
    <w:rsid w:val="00931684"/>
    <w:rsid w:val="00945919"/>
    <w:rsid w:val="00973495"/>
    <w:rsid w:val="009962C6"/>
    <w:rsid w:val="009A29EC"/>
    <w:rsid w:val="009B2516"/>
    <w:rsid w:val="00A0390E"/>
    <w:rsid w:val="00A47153"/>
    <w:rsid w:val="00A53F93"/>
    <w:rsid w:val="00A6591F"/>
    <w:rsid w:val="00A80FC0"/>
    <w:rsid w:val="00A815AA"/>
    <w:rsid w:val="00AB5BFD"/>
    <w:rsid w:val="00AD3E05"/>
    <w:rsid w:val="00AE44B2"/>
    <w:rsid w:val="00AE47DC"/>
    <w:rsid w:val="00AF0065"/>
    <w:rsid w:val="00AF4C3D"/>
    <w:rsid w:val="00AF714A"/>
    <w:rsid w:val="00B07A25"/>
    <w:rsid w:val="00B140E2"/>
    <w:rsid w:val="00B40E68"/>
    <w:rsid w:val="00B57308"/>
    <w:rsid w:val="00B63D6C"/>
    <w:rsid w:val="00B6508C"/>
    <w:rsid w:val="00B70BDC"/>
    <w:rsid w:val="00B84B37"/>
    <w:rsid w:val="00BA1216"/>
    <w:rsid w:val="00BC51B1"/>
    <w:rsid w:val="00C01A44"/>
    <w:rsid w:val="00C02320"/>
    <w:rsid w:val="00C2354F"/>
    <w:rsid w:val="00C23D4A"/>
    <w:rsid w:val="00C30043"/>
    <w:rsid w:val="00C44C04"/>
    <w:rsid w:val="00C57D8F"/>
    <w:rsid w:val="00C67CEC"/>
    <w:rsid w:val="00C71454"/>
    <w:rsid w:val="00CC0F9B"/>
    <w:rsid w:val="00CC49F8"/>
    <w:rsid w:val="00CE4E79"/>
    <w:rsid w:val="00CF7E5F"/>
    <w:rsid w:val="00D21C9F"/>
    <w:rsid w:val="00D93E3B"/>
    <w:rsid w:val="00D95A71"/>
    <w:rsid w:val="00D97A66"/>
    <w:rsid w:val="00DC1D61"/>
    <w:rsid w:val="00DC21F9"/>
    <w:rsid w:val="00DD530E"/>
    <w:rsid w:val="00DE1149"/>
    <w:rsid w:val="00E17664"/>
    <w:rsid w:val="00E21EAB"/>
    <w:rsid w:val="00E63A2E"/>
    <w:rsid w:val="00E66784"/>
    <w:rsid w:val="00E70903"/>
    <w:rsid w:val="00E86282"/>
    <w:rsid w:val="00ED185B"/>
    <w:rsid w:val="00EF28DD"/>
    <w:rsid w:val="00EF56FB"/>
    <w:rsid w:val="00F02478"/>
    <w:rsid w:val="00F17050"/>
    <w:rsid w:val="00F2208B"/>
    <w:rsid w:val="00F42108"/>
    <w:rsid w:val="00F4600A"/>
    <w:rsid w:val="00FD3E7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9</cp:revision>
  <cp:lastPrinted>2023-09-22T19:32:00Z</cp:lastPrinted>
  <dcterms:created xsi:type="dcterms:W3CDTF">2024-01-26T21:33:00Z</dcterms:created>
  <dcterms:modified xsi:type="dcterms:W3CDTF">2024-02-07T01:10:00Z</dcterms:modified>
</cp:coreProperties>
</file>